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A9" w:rsidRPr="00E52C9A" w:rsidRDefault="006C45A9" w:rsidP="006A332D">
      <w:pPr>
        <w:rPr>
          <w:rFonts w:ascii="Times New Roman" w:hAnsi="Times New Roman"/>
          <w:b/>
          <w:sz w:val="28"/>
          <w:szCs w:val="28"/>
          <w:lang w:val="uk-UA"/>
        </w:rPr>
      </w:pP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від </w:t>
      </w:r>
      <w:r>
        <w:rPr>
          <w:rFonts w:ascii="Times New Roman" w:hAnsi="Times New Roman"/>
          <w:b/>
          <w:sz w:val="28"/>
          <w:szCs w:val="28"/>
          <w:lang w:val="uk-UA"/>
        </w:rPr>
        <w:t>07</w:t>
      </w:r>
      <w:r w:rsidRPr="00E52C9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.2020 № 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Default="006C45A9" w:rsidP="00C62E38">
      <w:pPr>
        <w:rPr>
          <w:lang w:val="uk-UA"/>
        </w:rPr>
      </w:pPr>
    </w:p>
    <w:p w:rsidR="006C45A9" w:rsidRPr="001F07CF" w:rsidRDefault="006C45A9" w:rsidP="00C62E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45A9" w:rsidRDefault="006C45A9" w:rsidP="00C62E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45A9" w:rsidRDefault="006C45A9" w:rsidP="00C62E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45A9" w:rsidRDefault="006C45A9" w:rsidP="00C62E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45A9" w:rsidRPr="001F07CF" w:rsidRDefault="006C45A9" w:rsidP="00C62E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F07CF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розпорядження</w:t>
      </w:r>
    </w:p>
    <w:p w:rsidR="006C45A9" w:rsidRDefault="006C45A9" w:rsidP="00C62E3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F07CF">
        <w:rPr>
          <w:rFonts w:ascii="Times New Roman" w:hAnsi="Times New Roman" w:cs="Times New Roman"/>
          <w:sz w:val="24"/>
          <w:szCs w:val="24"/>
          <w:lang w:val="uk-UA"/>
        </w:rPr>
        <w:t>ід 03.04.2020 № 11 «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Про використання </w:t>
      </w:r>
    </w:p>
    <w:p w:rsidR="006C45A9" w:rsidRPr="001C780E" w:rsidRDefault="006C45A9" w:rsidP="00C62E3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шаблонів електронної </w:t>
      </w:r>
      <w:r w:rsidRPr="001C780E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1C780E">
        <w:rPr>
          <w:rFonts w:ascii="Times New Roman" w:hAnsi="Times New Roman" w:cs="Times New Roman"/>
          <w:sz w:val="26"/>
          <w:szCs w:val="26"/>
          <w:lang w:val="uk-UA"/>
        </w:rPr>
        <w:t xml:space="preserve"> таблиці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C45A9" w:rsidRPr="001C780E" w:rsidRDefault="006C45A9" w:rsidP="00C62E38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6C45A9" w:rsidRPr="001C780E" w:rsidRDefault="006C45A9" w:rsidP="00C62E38">
      <w:pPr>
        <w:rPr>
          <w:sz w:val="26"/>
          <w:szCs w:val="26"/>
          <w:lang w:val="uk-UA"/>
        </w:rPr>
      </w:pPr>
    </w:p>
    <w:p w:rsidR="006C45A9" w:rsidRPr="001C780E" w:rsidRDefault="006C45A9" w:rsidP="00F17F8B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 зв’язку з виробничою необхідністю</w:t>
      </w:r>
    </w:p>
    <w:p w:rsidR="006C45A9" w:rsidRPr="001C780E" w:rsidRDefault="006C45A9" w:rsidP="00C62E38">
      <w:pPr>
        <w:rPr>
          <w:sz w:val="26"/>
          <w:szCs w:val="26"/>
          <w:lang w:val="uk-UA"/>
        </w:rPr>
      </w:pPr>
    </w:p>
    <w:p w:rsidR="006C45A9" w:rsidRDefault="006C45A9" w:rsidP="00C62E38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>ВИДАЮ РОЗПОРЯДЖЕННЯ:</w:t>
      </w:r>
    </w:p>
    <w:p w:rsidR="006C45A9" w:rsidRPr="001C780E" w:rsidRDefault="006C45A9" w:rsidP="00C62E38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C45A9" w:rsidRPr="001F07CF" w:rsidRDefault="006C45A9" w:rsidP="001F07CF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7CF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пункту 1 розпорядження від 03.04.2020 № 11 «Про використання шаблонів електронної </w:t>
      </w:r>
      <w:r w:rsidRPr="001F07C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1F07CF">
        <w:rPr>
          <w:rFonts w:ascii="Times New Roman" w:hAnsi="Times New Roman" w:cs="Times New Roman"/>
          <w:sz w:val="24"/>
          <w:szCs w:val="24"/>
          <w:lang w:val="uk-UA"/>
        </w:rPr>
        <w:t xml:space="preserve"> таблиці»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F07CF">
        <w:rPr>
          <w:rFonts w:ascii="Times New Roman" w:hAnsi="Times New Roman" w:cs="Times New Roman"/>
          <w:sz w:val="24"/>
          <w:szCs w:val="24"/>
          <w:lang w:val="uk-UA"/>
        </w:rPr>
        <w:t xml:space="preserve"> доповнивши перелік наступних покликань:</w:t>
      </w:r>
    </w:p>
    <w:p w:rsidR="006C45A9" w:rsidRPr="001F07CF" w:rsidRDefault="006C45A9" w:rsidP="001F07CF">
      <w:pPr>
        <w:pStyle w:val="ListParagraph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45A9" w:rsidRPr="001F07CF" w:rsidRDefault="006C45A9" w:rsidP="001F07CF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1F07CF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shd w:val="clear" w:color="auto" w:fill="FFFFFF"/>
          </w:rPr>
          <w:t>Журнал обліку роботи академічної групи</w:t>
        </w:r>
      </w:hyperlink>
      <w:r w:rsidRPr="001F07CF">
        <w:rPr>
          <w:rFonts w:ascii="Times New Roman" w:hAnsi="Times New Roman" w:cs="Times New Roman"/>
          <w:sz w:val="24"/>
          <w:szCs w:val="24"/>
        </w:rPr>
        <w:t>:</w:t>
      </w:r>
    </w:p>
    <w:p w:rsidR="006C45A9" w:rsidRPr="001F07CF" w:rsidRDefault="006C45A9" w:rsidP="001F07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07CF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6" w:tgtFrame="_blank" w:history="1"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https://docs.google.com/spreadsheets/d/1KNc4xyE0YGSGJCvzlpxP7lwyLrG-SjFA7Wgge2sdv1c/edit?usp=sharing</w:t>
        </w:r>
      </w:hyperlink>
      <w:r w:rsidRPr="001F0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45A9" w:rsidRPr="001F07CF" w:rsidRDefault="006C45A9" w:rsidP="001F07CF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1F07CF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shd w:val="clear" w:color="auto" w:fill="FFFFFF"/>
          </w:rPr>
          <w:t>Семінарські та практичні заняття</w:t>
        </w:r>
      </w:hyperlink>
      <w:r w:rsidRPr="001F07CF">
        <w:rPr>
          <w:rFonts w:ascii="Times New Roman" w:hAnsi="Times New Roman" w:cs="Times New Roman"/>
          <w:sz w:val="24"/>
          <w:szCs w:val="24"/>
        </w:rPr>
        <w:t>: </w:t>
      </w:r>
    </w:p>
    <w:p w:rsidR="006C45A9" w:rsidRPr="001F07CF" w:rsidRDefault="006C45A9" w:rsidP="001F07CF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8" w:tgtFrame="_blank" w:history="1"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://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docs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google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/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spreadsheets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/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/12_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u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1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gWOQqN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_2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JQV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2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4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jDhqDqmKx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3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MrQ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3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CfzNGUEIqUM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/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edit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?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usp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</w:rPr>
          <w:t>=</w:t>
        </w:r>
        <w:r w:rsidRPr="001F07CF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sharing</w:t>
        </w:r>
      </w:hyperlink>
    </w:p>
    <w:p w:rsidR="006C45A9" w:rsidRPr="00060ABA" w:rsidRDefault="006C45A9" w:rsidP="00060ABA">
      <w:pPr>
        <w:rPr>
          <w:rFonts w:ascii="Times New Roman" w:hAnsi="Times New Roman" w:cs="Times New Roman"/>
          <w:sz w:val="24"/>
          <w:szCs w:val="24"/>
        </w:rPr>
      </w:pPr>
      <w:r w:rsidRPr="00060ABA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060AB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озклад</w:t>
      </w:r>
      <w:r w:rsidRPr="00060A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0AB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занять</w:t>
      </w:r>
      <w:r w:rsidRPr="00060AB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060ABA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https://docs.google.com/spreadsheets/d/11ONU1ZWvCe4tESo_zMMiSaVznpWIpqIBfflMxNIBGgU/edit?usp=sharing</w:t>
        </w:r>
      </w:hyperlink>
      <w:r w:rsidRPr="00060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A9" w:rsidRPr="00060ABA" w:rsidRDefault="006C45A9" w:rsidP="001F07CF">
      <w:pPr>
        <w:rPr>
          <w:rFonts w:ascii="Times New Roman" w:hAnsi="Times New Roman" w:cs="Times New Roman"/>
          <w:sz w:val="24"/>
          <w:szCs w:val="24"/>
        </w:rPr>
      </w:pPr>
    </w:p>
    <w:p w:rsidR="006C45A9" w:rsidRPr="001F07CF" w:rsidRDefault="006C45A9" w:rsidP="001F07CF">
      <w:pPr>
        <w:pStyle w:val="ListParagraph"/>
        <w:numPr>
          <w:ilvl w:val="0"/>
          <w:numId w:val="2"/>
        </w:numPr>
        <w:ind w:left="0" w:firstLine="360"/>
        <w:jc w:val="both"/>
        <w:rPr>
          <w:sz w:val="24"/>
          <w:szCs w:val="24"/>
          <w:lang w:val="uk-UA"/>
        </w:rPr>
      </w:pPr>
      <w:r w:rsidRPr="001F07C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в.о. керівника відділу забезпечення академічно-інформаційно-комунікаційної інфраструктури Лемещука О.І.</w:t>
      </w:r>
    </w:p>
    <w:p w:rsidR="006C45A9" w:rsidRPr="001F07CF" w:rsidRDefault="006C45A9" w:rsidP="001F07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45A9" w:rsidRPr="001F07CF" w:rsidRDefault="006C45A9" w:rsidP="001F07C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6C45A9" w:rsidRDefault="006C45A9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C45A9" w:rsidRPr="001C780E" w:rsidRDefault="006C45A9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>Проректор з міжнародних зв’язків,</w:t>
      </w:r>
    </w:p>
    <w:p w:rsidR="006C45A9" w:rsidRPr="001C780E" w:rsidRDefault="006C45A9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науково-педагогічної роботи та </w:t>
      </w:r>
    </w:p>
    <w:p w:rsidR="006C45A9" w:rsidRPr="001C780E" w:rsidRDefault="006C45A9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комунікаційних технологій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1C78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Оксана ЛАВРИКОВА   </w:t>
      </w:r>
    </w:p>
    <w:p w:rsidR="006C45A9" w:rsidRPr="001C780E" w:rsidRDefault="006C45A9" w:rsidP="000B2E1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C45A9" w:rsidRDefault="006C45A9" w:rsidP="000B2E1F">
      <w:pPr>
        <w:rPr>
          <w:rFonts w:ascii="Times New Roman" w:hAnsi="Times New Roman" w:cs="Times New Roman"/>
          <w:lang w:val="uk-UA"/>
        </w:rPr>
      </w:pPr>
    </w:p>
    <w:p w:rsidR="006C45A9" w:rsidRDefault="006C45A9" w:rsidP="000B2E1F">
      <w:pPr>
        <w:rPr>
          <w:rFonts w:ascii="Times New Roman" w:hAnsi="Times New Roman" w:cs="Times New Roman"/>
          <w:lang w:val="uk-UA"/>
        </w:rPr>
      </w:pPr>
      <w:r w:rsidRPr="000B2E1F">
        <w:rPr>
          <w:rFonts w:ascii="Times New Roman" w:hAnsi="Times New Roman" w:cs="Times New Roman"/>
          <w:lang w:val="uk-UA"/>
        </w:rPr>
        <w:t xml:space="preserve">Антоніна Заверняєва             </w:t>
      </w:r>
    </w:p>
    <w:p w:rsidR="006C45A9" w:rsidRDefault="006C45A9" w:rsidP="000B2E1F">
      <w:pPr>
        <w:rPr>
          <w:rFonts w:ascii="Times New Roman" w:hAnsi="Times New Roman" w:cs="Times New Roman"/>
          <w:lang w:val="uk-UA"/>
        </w:rPr>
      </w:pPr>
    </w:p>
    <w:p w:rsidR="006C45A9" w:rsidRPr="00AB040B" w:rsidRDefault="006C45A9" w:rsidP="00A13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Ознайомити:  </w:t>
      </w:r>
      <w:r w:rsidRPr="008E0D8B">
        <w:rPr>
          <w:rFonts w:ascii="Times New Roman" w:hAnsi="Times New Roman"/>
          <w:lang w:val="uk-UA"/>
        </w:rPr>
        <w:t>першого проректора, проректорів, деканів факультетів</w:t>
      </w:r>
      <w:r>
        <w:rPr>
          <w:rFonts w:ascii="Times New Roman" w:hAnsi="Times New Roman"/>
          <w:lang w:val="uk-UA"/>
        </w:rPr>
        <w:t>,  навчальний відділ,  Лемещука О.І.</w:t>
      </w:r>
      <w:r w:rsidRPr="000B2E1F">
        <w:rPr>
          <w:rFonts w:ascii="Times New Roman" w:hAnsi="Times New Roman" w:cs="Times New Roman"/>
          <w:lang w:val="uk-UA"/>
        </w:rPr>
        <w:t xml:space="preserve">                 </w:t>
      </w:r>
    </w:p>
    <w:sectPr w:rsidR="006C45A9" w:rsidRPr="00AB040B" w:rsidSect="003018C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35569"/>
    <w:multiLevelType w:val="hybridMultilevel"/>
    <w:tmpl w:val="62C69A6A"/>
    <w:lvl w:ilvl="0" w:tplc="3F8E9C3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04F29EA"/>
    <w:multiLevelType w:val="hybridMultilevel"/>
    <w:tmpl w:val="AA90C6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E38"/>
    <w:rsid w:val="00060ABA"/>
    <w:rsid w:val="00094241"/>
    <w:rsid w:val="000B2E1F"/>
    <w:rsid w:val="000F626B"/>
    <w:rsid w:val="001C780E"/>
    <w:rsid w:val="001E7027"/>
    <w:rsid w:val="001F07CF"/>
    <w:rsid w:val="00231291"/>
    <w:rsid w:val="003018CC"/>
    <w:rsid w:val="00334148"/>
    <w:rsid w:val="0046419F"/>
    <w:rsid w:val="004C3EE4"/>
    <w:rsid w:val="00534650"/>
    <w:rsid w:val="005941E5"/>
    <w:rsid w:val="005E3638"/>
    <w:rsid w:val="00677A4B"/>
    <w:rsid w:val="00680D5B"/>
    <w:rsid w:val="006A332D"/>
    <w:rsid w:val="006C45A9"/>
    <w:rsid w:val="006E5126"/>
    <w:rsid w:val="00892035"/>
    <w:rsid w:val="008E0D8B"/>
    <w:rsid w:val="009214E8"/>
    <w:rsid w:val="00956910"/>
    <w:rsid w:val="00A13281"/>
    <w:rsid w:val="00A6148D"/>
    <w:rsid w:val="00AB040B"/>
    <w:rsid w:val="00AB74D4"/>
    <w:rsid w:val="00C20B38"/>
    <w:rsid w:val="00C52DC7"/>
    <w:rsid w:val="00C62E38"/>
    <w:rsid w:val="00CB52F2"/>
    <w:rsid w:val="00CE711A"/>
    <w:rsid w:val="00CE7A1E"/>
    <w:rsid w:val="00D522D8"/>
    <w:rsid w:val="00DC6028"/>
    <w:rsid w:val="00E52C9A"/>
    <w:rsid w:val="00F17F8B"/>
    <w:rsid w:val="00F237C7"/>
    <w:rsid w:val="00F36513"/>
    <w:rsid w:val="00F6666B"/>
    <w:rsid w:val="00FB0983"/>
    <w:rsid w:val="00FC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3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62E38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52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2_u1gWOQqN_2JQV2i4jDhqDqmKx3MrQ3CfzNGUEIqUM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2_u1gWOQqN_2JQV2i4jDhqDqmKx3MrQ3CfzNGUEIqUM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KNc4xyE0YGSGJCvzlpxP7lwyLrG-SjFA7Wgge2sdv1c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s/d/1KNc4xyE0YGSGJCvzlpxP7lwyLrG-SjFA7Wgge2sdv1c/edit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1ONU1ZWvCe4tESo_zMMiSaVznpWIpqIBfflMxNIBGg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Zavernyaeva</dc:creator>
  <cp:keywords/>
  <dc:description/>
  <cp:lastModifiedBy>prisyagnaya</cp:lastModifiedBy>
  <cp:revision>6</cp:revision>
  <cp:lastPrinted>2020-04-07T11:35:00Z</cp:lastPrinted>
  <dcterms:created xsi:type="dcterms:W3CDTF">2020-04-07T08:41:00Z</dcterms:created>
  <dcterms:modified xsi:type="dcterms:W3CDTF">2020-04-07T12:32:00Z</dcterms:modified>
</cp:coreProperties>
</file>